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E3145" w14:textId="6B0EC42E" w:rsidR="00E46255" w:rsidRDefault="00FD7B20" w:rsidP="00E46255">
      <w:pPr>
        <w:pStyle w:val="Bezodstpw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</w:rPr>
        <w:t>III Liceum Ogólnokształcące</w:t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 w:rsidR="00E46255">
        <w:rPr>
          <w:rFonts w:cs="Times New Roman"/>
        </w:rPr>
        <w:tab/>
      </w:r>
      <w:r>
        <w:rPr>
          <w:rFonts w:cs="Times New Roman"/>
          <w:sz w:val="24"/>
        </w:rPr>
        <w:t xml:space="preserve"> Łódź, dnia 30.11.2022</w:t>
      </w:r>
    </w:p>
    <w:p w14:paraId="6D5435DC" w14:textId="28586564" w:rsidR="00A037A0" w:rsidRDefault="00A037A0" w:rsidP="00E46255">
      <w:pPr>
        <w:pStyle w:val="Bezodstpw"/>
        <w:rPr>
          <w:rFonts w:cs="Times New Roman"/>
          <w:sz w:val="24"/>
        </w:rPr>
      </w:pPr>
      <w:r>
        <w:rPr>
          <w:rFonts w:cs="Times New Roman"/>
          <w:sz w:val="24"/>
        </w:rPr>
        <w:t>9</w:t>
      </w:r>
      <w:r w:rsidR="00FD7B20">
        <w:rPr>
          <w:rFonts w:cs="Times New Roman"/>
          <w:sz w:val="24"/>
        </w:rPr>
        <w:t>0-009</w:t>
      </w:r>
      <w:r>
        <w:rPr>
          <w:rFonts w:cs="Times New Roman"/>
          <w:sz w:val="24"/>
        </w:rPr>
        <w:t xml:space="preserve"> Łódź</w:t>
      </w:r>
    </w:p>
    <w:p w14:paraId="10C9E284" w14:textId="380B4087" w:rsidR="00A037A0" w:rsidRPr="00A037A0" w:rsidRDefault="00A037A0" w:rsidP="00E46255">
      <w:pPr>
        <w:pStyle w:val="Bezodstpw"/>
        <w:rPr>
          <w:rFonts w:cs="Times New Roman"/>
        </w:rPr>
      </w:pPr>
      <w:r>
        <w:rPr>
          <w:rFonts w:cs="Times New Roman"/>
          <w:sz w:val="24"/>
        </w:rPr>
        <w:t xml:space="preserve">Ul. </w:t>
      </w:r>
      <w:r w:rsidR="00FD7B20">
        <w:rPr>
          <w:rFonts w:cs="Times New Roman"/>
          <w:sz w:val="24"/>
        </w:rPr>
        <w:t>Sienkiewicza 46</w:t>
      </w:r>
    </w:p>
    <w:p w14:paraId="5564D78B" w14:textId="13D47858" w:rsidR="00E46255" w:rsidRPr="005D20D4" w:rsidRDefault="00E46255" w:rsidP="00E46255">
      <w:pPr>
        <w:pStyle w:val="Bezodstpw"/>
        <w:ind w:firstLine="708"/>
        <w:rPr>
          <w:rFonts w:cs="Times New Roman"/>
          <w:sz w:val="24"/>
        </w:rPr>
      </w:pPr>
    </w:p>
    <w:p w14:paraId="18ADC12C" w14:textId="77777777" w:rsidR="00E46255" w:rsidRPr="005D20D4" w:rsidRDefault="00E46255" w:rsidP="00E46255">
      <w:pPr>
        <w:pStyle w:val="Bezodstpw"/>
        <w:rPr>
          <w:rFonts w:cs="Times New Roman"/>
          <w:sz w:val="24"/>
        </w:rPr>
      </w:pPr>
    </w:p>
    <w:p w14:paraId="5CD86802" w14:textId="77777777" w:rsidR="00E46255" w:rsidRPr="005D20D4" w:rsidRDefault="00E46255" w:rsidP="00E46255">
      <w:pPr>
        <w:pStyle w:val="Bezodstpw"/>
        <w:jc w:val="center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Zapytanie ofertowe </w:t>
      </w:r>
    </w:p>
    <w:p w14:paraId="751B0950" w14:textId="0110DEE2" w:rsidR="00E46255" w:rsidRPr="005D20D4" w:rsidRDefault="00E46255" w:rsidP="00E46255">
      <w:pPr>
        <w:pStyle w:val="Bezodstpw"/>
        <w:jc w:val="center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na </w:t>
      </w:r>
      <w:r w:rsidR="00FD7B20">
        <w:rPr>
          <w:rFonts w:cs="Times New Roman"/>
          <w:b/>
          <w:sz w:val="24"/>
        </w:rPr>
        <w:t>remont dachu</w:t>
      </w:r>
      <w:r w:rsidRPr="005D20D4">
        <w:rPr>
          <w:rFonts w:cs="Times New Roman"/>
          <w:b/>
          <w:sz w:val="24"/>
        </w:rPr>
        <w:t xml:space="preserve"> w </w:t>
      </w:r>
      <w:r w:rsidR="00FD7B20">
        <w:rPr>
          <w:rFonts w:cs="Times New Roman"/>
          <w:b/>
          <w:sz w:val="24"/>
        </w:rPr>
        <w:t>III Liceum Ogólnokształcącym</w:t>
      </w:r>
      <w:r w:rsidRPr="005D20D4">
        <w:rPr>
          <w:rFonts w:cs="Times New Roman"/>
          <w:b/>
          <w:sz w:val="24"/>
        </w:rPr>
        <w:t xml:space="preserve"> w Łodzi</w:t>
      </w:r>
    </w:p>
    <w:p w14:paraId="2941342E" w14:textId="77777777" w:rsidR="00E46255" w:rsidRPr="005D20D4" w:rsidRDefault="00E46255" w:rsidP="00E46255">
      <w:pPr>
        <w:pStyle w:val="Bezodstpw"/>
        <w:rPr>
          <w:rFonts w:cs="Times New Roman"/>
          <w:b/>
          <w:sz w:val="24"/>
        </w:rPr>
      </w:pPr>
    </w:p>
    <w:p w14:paraId="457B94C3" w14:textId="77777777" w:rsidR="00E46255" w:rsidRPr="005D20D4" w:rsidRDefault="00E4625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I. Zamawiający: </w:t>
      </w:r>
    </w:p>
    <w:p w14:paraId="3106E4B1" w14:textId="5C9FB556" w:rsidR="00E46255" w:rsidRPr="005D20D4" w:rsidRDefault="00FD7B20" w:rsidP="009A19EB">
      <w:pPr>
        <w:pStyle w:val="Bezodstpw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III Liceum Ogólnokształcące im. Tadeusza Kościuszki w Łodzi </w:t>
      </w:r>
    </w:p>
    <w:p w14:paraId="70802AB2" w14:textId="77777777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Dane teleadresowe:</w:t>
      </w:r>
    </w:p>
    <w:p w14:paraId="7FF2EB0B" w14:textId="2CFE9EE8" w:rsidR="00E46255" w:rsidRPr="00FD7B20" w:rsidRDefault="00E46255" w:rsidP="009A19EB">
      <w:pPr>
        <w:pStyle w:val="Bezodstpw"/>
        <w:rPr>
          <w:rFonts w:cs="Times New Roman"/>
          <w:sz w:val="24"/>
        </w:rPr>
      </w:pPr>
      <w:r w:rsidRPr="00FD7B20">
        <w:rPr>
          <w:rFonts w:cs="Times New Roman"/>
          <w:sz w:val="24"/>
        </w:rPr>
        <w:t xml:space="preserve">ul. </w:t>
      </w:r>
      <w:r w:rsidR="00FD7B20" w:rsidRPr="00FD7B20">
        <w:rPr>
          <w:rFonts w:cs="Times New Roman"/>
          <w:sz w:val="24"/>
        </w:rPr>
        <w:t>Sienkiewicza 46</w:t>
      </w:r>
    </w:p>
    <w:p w14:paraId="252FF2EB" w14:textId="0CB32808" w:rsidR="00E46255" w:rsidRPr="00FD7B20" w:rsidRDefault="00E46255" w:rsidP="009A19EB">
      <w:pPr>
        <w:pStyle w:val="Bezodstpw"/>
        <w:rPr>
          <w:rFonts w:cs="Times New Roman"/>
          <w:sz w:val="24"/>
        </w:rPr>
      </w:pPr>
      <w:r w:rsidRPr="00FD7B20">
        <w:rPr>
          <w:rFonts w:cs="Times New Roman"/>
          <w:sz w:val="24"/>
        </w:rPr>
        <w:t>9</w:t>
      </w:r>
      <w:r w:rsidR="00FD7B20" w:rsidRPr="00FD7B20">
        <w:rPr>
          <w:rFonts w:cs="Times New Roman"/>
          <w:sz w:val="24"/>
        </w:rPr>
        <w:t>0-009</w:t>
      </w:r>
      <w:r w:rsidR="00FD7B20">
        <w:rPr>
          <w:rFonts w:cs="Times New Roman"/>
          <w:sz w:val="24"/>
        </w:rPr>
        <w:t xml:space="preserve"> Ł</w:t>
      </w:r>
      <w:r w:rsidRPr="00FD7B20">
        <w:rPr>
          <w:rFonts w:cs="Times New Roman"/>
          <w:sz w:val="24"/>
        </w:rPr>
        <w:t>ódź</w:t>
      </w:r>
    </w:p>
    <w:p w14:paraId="3B86E6D5" w14:textId="4EB5B9BC" w:rsidR="00E46255" w:rsidRPr="00FD7B20" w:rsidRDefault="002E3DBF" w:rsidP="009A19EB">
      <w:pPr>
        <w:pStyle w:val="Bezodstpw"/>
        <w:rPr>
          <w:rFonts w:cs="Times New Roman"/>
          <w:sz w:val="24"/>
        </w:rPr>
      </w:pPr>
      <w:proofErr w:type="spellStart"/>
      <w:r w:rsidRPr="00FD7B20">
        <w:rPr>
          <w:rFonts w:cs="Times New Roman"/>
          <w:sz w:val="24"/>
        </w:rPr>
        <w:t>tel</w:t>
      </w:r>
      <w:proofErr w:type="spellEnd"/>
      <w:r w:rsidRPr="00FD7B20">
        <w:rPr>
          <w:rFonts w:cs="Times New Roman"/>
          <w:sz w:val="24"/>
        </w:rPr>
        <w:t xml:space="preserve">: </w:t>
      </w:r>
      <w:r w:rsidR="00E46255" w:rsidRPr="00FD7B20">
        <w:rPr>
          <w:rFonts w:cs="Times New Roman"/>
          <w:sz w:val="24"/>
        </w:rPr>
        <w:t>4</w:t>
      </w:r>
      <w:r w:rsidRPr="00FD7B20">
        <w:rPr>
          <w:rFonts w:cs="Times New Roman"/>
          <w:sz w:val="24"/>
        </w:rPr>
        <w:t>2</w:t>
      </w:r>
      <w:r w:rsidR="002061A1">
        <w:rPr>
          <w:rFonts w:cs="Times New Roman"/>
          <w:sz w:val="24"/>
        </w:rPr>
        <w:t xml:space="preserve"> </w:t>
      </w:r>
      <w:r w:rsidR="00FD7B20" w:rsidRPr="00FD7B20">
        <w:rPr>
          <w:rFonts w:cs="Times New Roman"/>
          <w:sz w:val="24"/>
        </w:rPr>
        <w:t>633 22 83</w:t>
      </w:r>
    </w:p>
    <w:p w14:paraId="41523B77" w14:textId="2CA32DE0" w:rsidR="00E46255" w:rsidRPr="002061A1" w:rsidRDefault="00E46255" w:rsidP="009A19EB">
      <w:pPr>
        <w:pStyle w:val="Bezodstpw"/>
        <w:rPr>
          <w:rFonts w:cs="Times New Roman"/>
          <w:sz w:val="24"/>
        </w:rPr>
      </w:pPr>
      <w:r w:rsidRPr="002061A1">
        <w:rPr>
          <w:rFonts w:cs="Times New Roman"/>
          <w:sz w:val="24"/>
        </w:rPr>
        <w:t>e-mail: ko</w:t>
      </w:r>
      <w:r w:rsidR="002061A1" w:rsidRPr="002061A1">
        <w:rPr>
          <w:rFonts w:cs="Times New Roman"/>
          <w:sz w:val="24"/>
        </w:rPr>
        <w:t>n</w:t>
      </w:r>
      <w:r w:rsidRPr="002061A1">
        <w:rPr>
          <w:rFonts w:cs="Times New Roman"/>
          <w:sz w:val="24"/>
        </w:rPr>
        <w:t>takt@</w:t>
      </w:r>
      <w:r w:rsidR="00FD7B20" w:rsidRPr="002061A1">
        <w:rPr>
          <w:rFonts w:cs="Times New Roman"/>
          <w:sz w:val="24"/>
        </w:rPr>
        <w:t>lo3</w:t>
      </w:r>
      <w:r w:rsidRPr="002061A1">
        <w:rPr>
          <w:rFonts w:cs="Times New Roman"/>
          <w:sz w:val="24"/>
        </w:rPr>
        <w:t>.elodz.edu.pl</w:t>
      </w:r>
    </w:p>
    <w:p w14:paraId="0AC02604" w14:textId="518D9329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link do strony www: http://</w:t>
      </w:r>
      <w:r w:rsidR="00FD7B20">
        <w:rPr>
          <w:rFonts w:cs="Times New Roman"/>
          <w:sz w:val="24"/>
        </w:rPr>
        <w:t>trzecieliceum</w:t>
      </w:r>
      <w:r w:rsidRPr="005D20D4">
        <w:rPr>
          <w:rFonts w:cs="Times New Roman"/>
          <w:sz w:val="24"/>
        </w:rPr>
        <w:t>.pl</w:t>
      </w:r>
    </w:p>
    <w:p w14:paraId="087F1C82" w14:textId="00584D9B" w:rsidR="00E46255" w:rsidRPr="005D20D4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 xml:space="preserve">NIP: </w:t>
      </w:r>
      <w:r w:rsidR="00FD7B20">
        <w:rPr>
          <w:rFonts w:cs="Times New Roman"/>
          <w:sz w:val="24"/>
        </w:rPr>
        <w:t>7251098135</w:t>
      </w:r>
    </w:p>
    <w:p w14:paraId="0F754B6C" w14:textId="3725EC97" w:rsidR="00255DF5" w:rsidRDefault="00E46255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sz w:val="24"/>
        </w:rPr>
        <w:t>REGON:</w:t>
      </w:r>
      <w:r w:rsidR="00FD7B20">
        <w:rPr>
          <w:rFonts w:cs="Times New Roman"/>
          <w:sz w:val="24"/>
        </w:rPr>
        <w:t>000731689</w:t>
      </w:r>
    </w:p>
    <w:p w14:paraId="21DB1772" w14:textId="77777777" w:rsidR="000F07B4" w:rsidRPr="005D20D4" w:rsidRDefault="000F07B4" w:rsidP="009A19EB">
      <w:pPr>
        <w:pStyle w:val="Bezodstpw"/>
        <w:rPr>
          <w:rFonts w:cs="Times New Roman"/>
          <w:sz w:val="24"/>
        </w:rPr>
      </w:pPr>
    </w:p>
    <w:p w14:paraId="6D1F4681" w14:textId="77777777" w:rsidR="00E46255" w:rsidRPr="005D20D4" w:rsidRDefault="00E4625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II. Przedmiot zamówienia:  </w:t>
      </w:r>
    </w:p>
    <w:p w14:paraId="63E0B7C0" w14:textId="2C899518" w:rsidR="00E46255" w:rsidRPr="005D20D4" w:rsidRDefault="00E46255" w:rsidP="000470C0">
      <w:pPr>
        <w:pStyle w:val="Bezodstpw"/>
        <w:numPr>
          <w:ilvl w:val="0"/>
          <w:numId w:val="15"/>
        </w:numPr>
        <w:rPr>
          <w:rFonts w:cs="Times New Roman"/>
          <w:sz w:val="24"/>
        </w:rPr>
      </w:pPr>
      <w:r w:rsidRPr="005D20D4">
        <w:rPr>
          <w:rFonts w:cs="Times New Roman"/>
          <w:sz w:val="24"/>
        </w:rPr>
        <w:t xml:space="preserve"> Przedmiotem zamówienia jest </w:t>
      </w:r>
      <w:r w:rsidR="00FD7B20">
        <w:rPr>
          <w:rFonts w:cs="Times New Roman"/>
          <w:sz w:val="24"/>
        </w:rPr>
        <w:t>remont dachu ( wymiana papy) nad częścią budynku szkolnego</w:t>
      </w:r>
      <w:r w:rsidR="002061A1">
        <w:rPr>
          <w:rFonts w:cs="Times New Roman"/>
          <w:sz w:val="24"/>
        </w:rPr>
        <w:t xml:space="preserve"> – w obmiarze ok. 408 m</w:t>
      </w:r>
      <w:r w:rsidR="002061A1">
        <w:rPr>
          <w:rFonts w:cstheme="minorHAnsi"/>
          <w:sz w:val="24"/>
        </w:rPr>
        <w:t>²</w:t>
      </w:r>
    </w:p>
    <w:p w14:paraId="33105DDC" w14:textId="77777777" w:rsidR="009A19EB" w:rsidRDefault="00255DF5" w:rsidP="009A19EB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>III. Zamawiający nie wymaga wniesienia wadium.</w:t>
      </w:r>
    </w:p>
    <w:p w14:paraId="15ED90E0" w14:textId="77777777" w:rsidR="000F07B4" w:rsidRPr="005D20D4" w:rsidRDefault="000F07B4" w:rsidP="009A19EB">
      <w:pPr>
        <w:pStyle w:val="Bezodstpw"/>
        <w:rPr>
          <w:rFonts w:cs="Times New Roman"/>
          <w:b/>
          <w:sz w:val="24"/>
        </w:rPr>
      </w:pPr>
    </w:p>
    <w:p w14:paraId="55DBA496" w14:textId="77777777" w:rsidR="00852A4A" w:rsidRDefault="00255DF5" w:rsidP="00852A4A">
      <w:pPr>
        <w:pStyle w:val="Bezodstpw"/>
        <w:rPr>
          <w:rFonts w:cs="Times New Roman"/>
          <w:b/>
          <w:sz w:val="24"/>
        </w:rPr>
      </w:pPr>
      <w:r w:rsidRPr="005D20D4">
        <w:rPr>
          <w:rFonts w:cs="Times New Roman"/>
          <w:b/>
          <w:sz w:val="24"/>
        </w:rPr>
        <w:t xml:space="preserve">IV. </w:t>
      </w:r>
      <w:r w:rsidR="007C7CFB" w:rsidRPr="005D20D4">
        <w:rPr>
          <w:rFonts w:cs="Times New Roman"/>
          <w:b/>
          <w:sz w:val="24"/>
        </w:rPr>
        <w:t>Termin realizacji zamówienia</w:t>
      </w:r>
    </w:p>
    <w:p w14:paraId="6645E5B5" w14:textId="29983FEC" w:rsidR="000F07B4" w:rsidRDefault="00852A4A" w:rsidP="009A19EB">
      <w:pPr>
        <w:pStyle w:val="Bezodstpw"/>
        <w:rPr>
          <w:rFonts w:cs="Times New Roman"/>
          <w:sz w:val="24"/>
        </w:rPr>
      </w:pPr>
      <w:r>
        <w:rPr>
          <w:rFonts w:cs="Times New Roman"/>
          <w:b/>
          <w:sz w:val="24"/>
        </w:rPr>
        <w:tab/>
      </w:r>
      <w:r w:rsidRPr="00852A4A">
        <w:rPr>
          <w:rFonts w:cs="Times New Roman"/>
          <w:sz w:val="24"/>
        </w:rPr>
        <w:t>1.</w:t>
      </w:r>
      <w:r w:rsidR="007C7CFB" w:rsidRPr="005D20D4">
        <w:rPr>
          <w:rFonts w:cs="Times New Roman"/>
          <w:sz w:val="24"/>
        </w:rPr>
        <w:t>Realizacja przedmiotu zamówienia odbędzie się w terminie do</w:t>
      </w:r>
      <w:r w:rsidR="00136545">
        <w:rPr>
          <w:rFonts w:cs="Times New Roman"/>
          <w:sz w:val="24"/>
        </w:rPr>
        <w:t xml:space="preserve"> </w:t>
      </w:r>
      <w:r w:rsidR="00FD7B20">
        <w:rPr>
          <w:rFonts w:cs="Times New Roman"/>
          <w:sz w:val="24"/>
        </w:rPr>
        <w:t xml:space="preserve">31.12.2022 </w:t>
      </w:r>
      <w:r w:rsidR="00136545">
        <w:rPr>
          <w:rFonts w:cs="Times New Roman"/>
          <w:sz w:val="24"/>
        </w:rPr>
        <w:t>r.</w:t>
      </w:r>
    </w:p>
    <w:p w14:paraId="228A3B14" w14:textId="77777777" w:rsidR="00136545" w:rsidRPr="005D20D4" w:rsidRDefault="00136545" w:rsidP="009A19EB">
      <w:pPr>
        <w:pStyle w:val="Bezodstpw"/>
        <w:rPr>
          <w:rFonts w:cs="Times New Roman"/>
          <w:sz w:val="24"/>
        </w:rPr>
      </w:pPr>
    </w:p>
    <w:p w14:paraId="2C093E71" w14:textId="77777777" w:rsidR="009A19EB" w:rsidRPr="005D20D4" w:rsidRDefault="007C7CFB" w:rsidP="009A19EB">
      <w:pPr>
        <w:pStyle w:val="Bezodstpw"/>
        <w:rPr>
          <w:rFonts w:cs="Times New Roman"/>
          <w:sz w:val="24"/>
        </w:rPr>
      </w:pPr>
      <w:r w:rsidRPr="005D20D4">
        <w:rPr>
          <w:rFonts w:cs="Times New Roman"/>
          <w:b/>
          <w:sz w:val="24"/>
        </w:rPr>
        <w:t>V. Warunki udziału w postępowaniu</w:t>
      </w:r>
    </w:p>
    <w:p w14:paraId="79AD3629" w14:textId="77777777" w:rsidR="007C7CFB" w:rsidRDefault="009A19EB" w:rsidP="009A19EB">
      <w:pPr>
        <w:pStyle w:val="Bezodstpw"/>
        <w:rPr>
          <w:rFonts w:cs="Times New Roman"/>
        </w:rPr>
      </w:pPr>
      <w:r w:rsidRPr="005D20D4">
        <w:rPr>
          <w:rFonts w:ascii="Times New Roman" w:hAnsi="Times New Roman" w:cs="Times New Roman"/>
          <w:b/>
        </w:rPr>
        <w:tab/>
      </w:r>
      <w:r w:rsidR="00E13CAC">
        <w:rPr>
          <w:rFonts w:cs="Times New Roman"/>
        </w:rPr>
        <w:t>Ofertę może złożyć wykonawca, który:</w:t>
      </w:r>
    </w:p>
    <w:p w14:paraId="0503BD2E" w14:textId="77777777" w:rsidR="00E13CAC" w:rsidRDefault="00E13CAC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Wykona przedmiot zamówienia w terminie.</w:t>
      </w:r>
    </w:p>
    <w:p w14:paraId="7B7D51F8" w14:textId="77777777" w:rsidR="00E13CAC" w:rsidRDefault="00E13CAC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Rozliczy się z zamawiającym na podstawie faktury.</w:t>
      </w:r>
    </w:p>
    <w:p w14:paraId="11BE8325" w14:textId="0D5C745D" w:rsidR="00E13CAC" w:rsidRDefault="00852A4A" w:rsidP="0098531D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</w:t>
      </w:r>
      <w:r w:rsidR="00E13CAC">
        <w:rPr>
          <w:rFonts w:cs="Times New Roman"/>
        </w:rPr>
        <w:t>ykonawca posiada wiedzę i doświadczenie pozwalające na realizację zamówienia  zgodnie z wymogami określonymi w za pytaniu ofertowym.</w:t>
      </w:r>
    </w:p>
    <w:p w14:paraId="75E09924" w14:textId="406B240E" w:rsidR="002514B4" w:rsidRDefault="002514B4" w:rsidP="002514B4">
      <w:pPr>
        <w:pStyle w:val="Bezodstpw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Gwarancja na zamówiony sprzęt wynosi min.</w:t>
      </w:r>
      <w:r w:rsidR="005D2685">
        <w:rPr>
          <w:rFonts w:cs="Times New Roman"/>
        </w:rPr>
        <w:t xml:space="preserve"> </w:t>
      </w:r>
      <w:r w:rsidR="00A037A0">
        <w:rPr>
          <w:rFonts w:cs="Times New Roman"/>
        </w:rPr>
        <w:t>1</w:t>
      </w:r>
      <w:r>
        <w:rPr>
          <w:rFonts w:cs="Times New Roman"/>
        </w:rPr>
        <w:t>2 miesiące liczone od dnia podpisania protokołu odbioru.</w:t>
      </w:r>
    </w:p>
    <w:p w14:paraId="2EE8DD24" w14:textId="77777777" w:rsidR="002514B4" w:rsidRDefault="002514B4" w:rsidP="002514B4">
      <w:pPr>
        <w:pStyle w:val="Bezodstpw"/>
        <w:rPr>
          <w:rFonts w:cs="Times New Roman"/>
        </w:rPr>
      </w:pPr>
    </w:p>
    <w:p w14:paraId="54B9D338" w14:textId="77777777" w:rsidR="000F07B4" w:rsidRDefault="000F07B4" w:rsidP="009A19EB">
      <w:pPr>
        <w:pStyle w:val="Bezodstpw"/>
        <w:rPr>
          <w:rFonts w:cs="Times New Roman"/>
        </w:rPr>
      </w:pPr>
    </w:p>
    <w:p w14:paraId="77E8EEB2" w14:textId="77777777" w:rsidR="00E13CAC" w:rsidRDefault="00E13CAC" w:rsidP="009A19EB">
      <w:pPr>
        <w:pStyle w:val="Bezodstpw"/>
        <w:rPr>
          <w:rFonts w:cs="Times New Roman"/>
          <w:b/>
        </w:rPr>
      </w:pPr>
      <w:r w:rsidRPr="00E13CAC">
        <w:rPr>
          <w:rFonts w:cs="Times New Roman"/>
          <w:b/>
        </w:rPr>
        <w:t>VI. Termin i forma złożenia oferty:</w:t>
      </w:r>
    </w:p>
    <w:p w14:paraId="3E1A1D52" w14:textId="0FD540E0" w:rsidR="00E13CAC" w:rsidRDefault="00E13CAC" w:rsidP="0098531D">
      <w:pPr>
        <w:pStyle w:val="Bezodstpw"/>
        <w:numPr>
          <w:ilvl w:val="0"/>
          <w:numId w:val="8"/>
        </w:numPr>
        <w:rPr>
          <w:rFonts w:cs="Times New Roman"/>
        </w:rPr>
      </w:pPr>
      <w:r w:rsidRPr="00E13CAC">
        <w:rPr>
          <w:rFonts w:cs="Times New Roman"/>
        </w:rPr>
        <w:t>1. Oferta</w:t>
      </w:r>
      <w:r>
        <w:rPr>
          <w:rFonts w:cs="Times New Roman"/>
        </w:rPr>
        <w:t xml:space="preserve"> może </w:t>
      </w:r>
      <w:r w:rsidRPr="00E13CAC">
        <w:rPr>
          <w:rFonts w:cs="Times New Roman"/>
        </w:rPr>
        <w:t xml:space="preserve"> być dostarczona </w:t>
      </w:r>
      <w:r w:rsidR="007D7561">
        <w:rPr>
          <w:rFonts w:cs="Times New Roman"/>
        </w:rPr>
        <w:t xml:space="preserve">osobiście lub przesłana za pośrednictwem poczty na adres: </w:t>
      </w:r>
      <w:r w:rsidR="00FD7B20">
        <w:rPr>
          <w:rFonts w:cs="Times New Roman"/>
        </w:rPr>
        <w:t>III Liceum Ogólnokształcące im. Tadeusza Kościuszki w Łodzi ul</w:t>
      </w:r>
      <w:r w:rsidR="007D7561">
        <w:rPr>
          <w:rFonts w:cs="Times New Roman"/>
        </w:rPr>
        <w:t xml:space="preserve">. </w:t>
      </w:r>
      <w:r w:rsidR="00FD7B20">
        <w:rPr>
          <w:rFonts w:cs="Times New Roman"/>
        </w:rPr>
        <w:t>Sienkiewicza 46 , 90-009 Łódź.</w:t>
      </w:r>
      <w:r w:rsidR="007D7561">
        <w:rPr>
          <w:rFonts w:cs="Times New Roman"/>
        </w:rPr>
        <w:t xml:space="preserve"> Na zamkniętej kopercie należy umieścić   dopisek: "</w:t>
      </w:r>
      <w:r w:rsidR="00FD7B20">
        <w:rPr>
          <w:rFonts w:cs="Times New Roman"/>
        </w:rPr>
        <w:t>REMONT DACHU”</w:t>
      </w:r>
      <w:r w:rsidR="007D7561">
        <w:rPr>
          <w:rFonts w:cs="Times New Roman"/>
        </w:rPr>
        <w:t xml:space="preserve"> </w:t>
      </w:r>
      <w:r w:rsidR="007D7561">
        <w:rPr>
          <w:rFonts w:cs="Times New Roman"/>
        </w:rPr>
        <w:tab/>
      </w:r>
      <w:r w:rsidR="0098531D">
        <w:rPr>
          <w:rFonts w:cs="Times New Roman"/>
        </w:rPr>
        <w:t>lub wysłana mailowo na adres:</w:t>
      </w:r>
      <w:r w:rsidR="00FD7B20">
        <w:rPr>
          <w:rFonts w:cs="Times New Roman"/>
        </w:rPr>
        <w:tab/>
        <w:t>kontakt@lo3.elodz.edu.pl  do dnia 07</w:t>
      </w:r>
      <w:r w:rsidR="00972F5A">
        <w:rPr>
          <w:rFonts w:cs="Times New Roman"/>
        </w:rPr>
        <w:t>.1</w:t>
      </w:r>
      <w:r w:rsidR="00FD7B20">
        <w:rPr>
          <w:rFonts w:cs="Times New Roman"/>
        </w:rPr>
        <w:t>2</w:t>
      </w:r>
      <w:r w:rsidR="00972F5A">
        <w:rPr>
          <w:rFonts w:cs="Times New Roman"/>
        </w:rPr>
        <w:t>.202</w:t>
      </w:r>
      <w:r w:rsidR="00FD7B20">
        <w:rPr>
          <w:rFonts w:cs="Times New Roman"/>
        </w:rPr>
        <w:t>2</w:t>
      </w:r>
      <w:r w:rsidR="00972F5A">
        <w:rPr>
          <w:rFonts w:cs="Times New Roman"/>
        </w:rPr>
        <w:t xml:space="preserve"> do godz. 1</w:t>
      </w:r>
      <w:r w:rsidR="00FD7B20">
        <w:rPr>
          <w:rFonts w:cs="Times New Roman"/>
        </w:rPr>
        <w:t>5</w:t>
      </w:r>
      <w:r w:rsidR="00972F5A">
        <w:rPr>
          <w:rFonts w:cs="Times New Roman"/>
        </w:rPr>
        <w:t>.00.</w:t>
      </w:r>
    </w:p>
    <w:p w14:paraId="0AE3B9F8" w14:textId="77777777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Oferent może przed upływem terminu składania ofert  zmienić lub wycofać swoją ofertę.</w:t>
      </w:r>
    </w:p>
    <w:p w14:paraId="5D621723" w14:textId="77777777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Oferta złożona po terminie nie będzie rozpatrywana.</w:t>
      </w:r>
    </w:p>
    <w:p w14:paraId="171E94D3" w14:textId="787E4875" w:rsidR="00550104" w:rsidRDefault="00550104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Zamawiający może zmienić termin składania ofert. Informacja o zmianie terminu składania </w:t>
      </w:r>
      <w:r w:rsidR="008B43D1">
        <w:rPr>
          <w:rFonts w:cs="Times New Roman"/>
        </w:rPr>
        <w:tab/>
      </w:r>
      <w:r>
        <w:rPr>
          <w:rFonts w:cs="Times New Roman"/>
        </w:rPr>
        <w:t>ofert</w:t>
      </w:r>
      <w:r w:rsidR="008B43D1">
        <w:rPr>
          <w:rFonts w:cs="Times New Roman"/>
        </w:rPr>
        <w:t xml:space="preserve"> zostanie opublikowana na stronie internetowe</w:t>
      </w:r>
      <w:r w:rsidR="00FD7B20">
        <w:rPr>
          <w:rFonts w:cs="Times New Roman"/>
        </w:rPr>
        <w:t>j szkoły, na której Zamawiając</w:t>
      </w:r>
      <w:r w:rsidR="0098531D">
        <w:rPr>
          <w:rFonts w:cs="Times New Roman"/>
        </w:rPr>
        <w:t xml:space="preserve">y </w:t>
      </w:r>
      <w:r w:rsidR="008B43D1">
        <w:rPr>
          <w:rFonts w:cs="Times New Roman"/>
        </w:rPr>
        <w:t>opublikował zapytanie.</w:t>
      </w:r>
    </w:p>
    <w:p w14:paraId="0B4026D7" w14:textId="77777777" w:rsidR="00B54F20" w:rsidRDefault="00B54F20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Cena przedmiotu oferty nie podlega zmianie po złożeniu oferty.</w:t>
      </w:r>
    </w:p>
    <w:p w14:paraId="371EC4D2" w14:textId="77777777" w:rsidR="00B54F20" w:rsidRDefault="00B54F20" w:rsidP="0098531D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lastRenderedPageBreak/>
        <w:t xml:space="preserve">Wykonawcy mogą zadawać pytania do treści zapytania , pytania należy przesłać  mailem na </w:t>
      </w:r>
      <w:r w:rsidR="000F07B4">
        <w:rPr>
          <w:rFonts w:cs="Times New Roman"/>
        </w:rPr>
        <w:tab/>
      </w:r>
      <w:r>
        <w:rPr>
          <w:rFonts w:cs="Times New Roman"/>
        </w:rPr>
        <w:t>adres podany w pkt.1.</w:t>
      </w:r>
    </w:p>
    <w:p w14:paraId="32718767" w14:textId="77777777" w:rsidR="00746078" w:rsidRDefault="00746078" w:rsidP="00B0573B">
      <w:pPr>
        <w:pStyle w:val="Bezodstpw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Odpowiedzi na pytania zostaną opublikowane na stronie internetowej, na której Zamawiający opublikował zapytanie.</w:t>
      </w:r>
    </w:p>
    <w:p w14:paraId="4B4941ED" w14:textId="77777777" w:rsidR="000F07B4" w:rsidRDefault="000F07B4" w:rsidP="009A19EB">
      <w:pPr>
        <w:pStyle w:val="Bezodstpw"/>
        <w:rPr>
          <w:rFonts w:cs="Times New Roman"/>
        </w:rPr>
      </w:pPr>
    </w:p>
    <w:p w14:paraId="5472F5B1" w14:textId="77777777" w:rsidR="005C0EFD" w:rsidRPr="005C0EFD" w:rsidRDefault="005C0EFD" w:rsidP="009A19EB">
      <w:pPr>
        <w:pStyle w:val="Bezodstpw"/>
        <w:rPr>
          <w:rFonts w:cs="Times New Roman"/>
          <w:b/>
        </w:rPr>
      </w:pPr>
      <w:r w:rsidRPr="005C0EFD">
        <w:rPr>
          <w:rFonts w:cs="Times New Roman"/>
          <w:b/>
        </w:rPr>
        <w:t>VII. Ocena oferty</w:t>
      </w:r>
    </w:p>
    <w:p w14:paraId="594863E9" w14:textId="77777777" w:rsidR="005C0EFD" w:rsidRDefault="005C0EFD" w:rsidP="009A19EB">
      <w:pPr>
        <w:pStyle w:val="Bezodstpw"/>
        <w:rPr>
          <w:rFonts w:cs="Times New Roman"/>
        </w:rPr>
      </w:pPr>
      <w:r>
        <w:rPr>
          <w:rFonts w:cs="Times New Roman"/>
        </w:rPr>
        <w:tab/>
      </w:r>
      <w:r w:rsidR="002449A1">
        <w:rPr>
          <w:rFonts w:cs="Times New Roman"/>
        </w:rPr>
        <w:t>1. Zamawiający dokona oceny ofert na podstawie ceny brutto.</w:t>
      </w:r>
    </w:p>
    <w:p w14:paraId="492DCEF7" w14:textId="77777777" w:rsidR="002449A1" w:rsidRDefault="00D65C09" w:rsidP="009A19EB">
      <w:pPr>
        <w:pStyle w:val="Bezodstpw"/>
        <w:rPr>
          <w:rFonts w:cs="Times New Roman"/>
        </w:rPr>
      </w:pPr>
      <w:r>
        <w:rPr>
          <w:rFonts w:cs="Times New Roman"/>
        </w:rPr>
        <w:tab/>
      </w:r>
    </w:p>
    <w:p w14:paraId="7D69B417" w14:textId="77777777" w:rsidR="00D45199" w:rsidRDefault="00D45199" w:rsidP="009A19EB">
      <w:pPr>
        <w:pStyle w:val="Bezodstpw"/>
        <w:rPr>
          <w:rFonts w:cs="Times New Roman"/>
        </w:rPr>
      </w:pPr>
    </w:p>
    <w:p w14:paraId="5B2ED8CE" w14:textId="77777777" w:rsidR="00D45199" w:rsidRDefault="00D45199" w:rsidP="009A19EB">
      <w:pPr>
        <w:pStyle w:val="Bezodstpw"/>
        <w:rPr>
          <w:rFonts w:cs="Times New Roman"/>
          <w:b/>
        </w:rPr>
      </w:pPr>
      <w:r w:rsidRPr="00D45199">
        <w:rPr>
          <w:rFonts w:cs="Times New Roman"/>
          <w:b/>
        </w:rPr>
        <w:t>VIII. Wybór oferty</w:t>
      </w:r>
    </w:p>
    <w:p w14:paraId="2F4039D1" w14:textId="77777777" w:rsid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Jeżeli zaoferowana cena wydaje się rażąco niska w stosunku do przedmiotu zamówienia i budzi wątpliwości  Zamawiającego co do możliwości wykonania przedmiotu zamówienia zgodnie z wymaganiami, Zamawiający zwraca się o udzielenie wyjaśnień.</w:t>
      </w:r>
    </w:p>
    <w:p w14:paraId="4DF6DEBE" w14:textId="77777777" w:rsid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Zamawiający odrzuca ofertę Wykonawcy, który nie udzielił wyjaśnień lub jeżeli dokonana ocena wyjaśnień wraz ze złożonymi dowodami  potwierdza, że oferta zawiera rażąco niską cenę w stosunku do przedmiotu zamówienia.</w:t>
      </w:r>
    </w:p>
    <w:p w14:paraId="12CBF45F" w14:textId="77777777" w:rsidR="008B4EB5" w:rsidRPr="006B153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Jeżeli dwie lub więcej ofert </w:t>
      </w:r>
      <w:r w:rsidR="000424B4">
        <w:rPr>
          <w:rFonts w:cs="Times New Roman"/>
        </w:rPr>
        <w:t xml:space="preserve">oferuje taką samą cenę </w:t>
      </w:r>
      <w:r w:rsidR="008B4EB5">
        <w:rPr>
          <w:rFonts w:cs="Times New Roman"/>
        </w:rPr>
        <w:t>, Wykonawcy zostaną wezwani do złożenia ofert dodatkowych na podstawie których zostanie wybrana oferta najkorzystniejsza.</w:t>
      </w:r>
    </w:p>
    <w:p w14:paraId="356A8FB8" w14:textId="77777777" w:rsidR="00D45199" w:rsidRDefault="006B1539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O wyborze najkorzystniejszej oferty Zamawiający zawiadomi Wykonawcę telefonicznie lub  elektronicznie.</w:t>
      </w:r>
    </w:p>
    <w:p w14:paraId="541849F4" w14:textId="77777777" w:rsidR="00905868" w:rsidRDefault="00905868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Dwukrotne nieusprawiedliwione przez Wykonawcę niestawienie się  w wyznaczonym terminie </w:t>
      </w:r>
      <w:r w:rsidR="00724D14">
        <w:rPr>
          <w:rFonts w:cs="Times New Roman"/>
        </w:rPr>
        <w:t xml:space="preserve">do podpisania umowy uznaje się </w:t>
      </w:r>
      <w:r w:rsidR="00144B9D">
        <w:rPr>
          <w:rFonts w:cs="Times New Roman"/>
        </w:rPr>
        <w:t xml:space="preserve"> za odstąpienie od zawarcia umowy.</w:t>
      </w:r>
    </w:p>
    <w:p w14:paraId="42D9F3C0" w14:textId="77777777" w:rsidR="00144B9D" w:rsidRDefault="00144B9D" w:rsidP="00B0573B">
      <w:pPr>
        <w:pStyle w:val="Bezodstpw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 przypadku, gdy wybrany Wykonawca uchyla się od podpisania umowy Zamawiający może wybrać kole</w:t>
      </w:r>
      <w:r w:rsidR="00966788">
        <w:rPr>
          <w:rFonts w:cs="Times New Roman"/>
        </w:rPr>
        <w:t>jną najkorzystniejszą ofertę  wś</w:t>
      </w:r>
      <w:r>
        <w:rPr>
          <w:rFonts w:cs="Times New Roman"/>
        </w:rPr>
        <w:t>ród pozostałych złożonych ofert.</w:t>
      </w:r>
    </w:p>
    <w:p w14:paraId="3E68EBFC" w14:textId="77777777" w:rsidR="006B1539" w:rsidRDefault="006B1539" w:rsidP="009A19EB">
      <w:pPr>
        <w:pStyle w:val="Bezodstpw"/>
        <w:rPr>
          <w:rFonts w:cs="Times New Roman"/>
        </w:rPr>
      </w:pPr>
    </w:p>
    <w:p w14:paraId="5A31F737" w14:textId="77777777" w:rsidR="006B1539" w:rsidRDefault="006B1539" w:rsidP="009A19EB">
      <w:pPr>
        <w:pStyle w:val="Bezodstpw"/>
        <w:rPr>
          <w:rFonts w:cs="Times New Roman"/>
          <w:b/>
        </w:rPr>
      </w:pPr>
      <w:r w:rsidRPr="00E96204">
        <w:rPr>
          <w:rFonts w:cs="Times New Roman"/>
          <w:b/>
        </w:rPr>
        <w:t xml:space="preserve">IX. </w:t>
      </w:r>
      <w:r w:rsidR="00966788">
        <w:rPr>
          <w:rFonts w:cs="Times New Roman"/>
          <w:b/>
        </w:rPr>
        <w:t>Informacje dodatkowe</w:t>
      </w:r>
    </w:p>
    <w:p w14:paraId="49E5DC8F" w14:textId="77777777" w:rsidR="00966788" w:rsidRDefault="00966788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Zamawiający ma prawo wezwać do uzupełnienia oferty.</w:t>
      </w:r>
    </w:p>
    <w:p w14:paraId="124B4327" w14:textId="77777777" w:rsidR="00966788" w:rsidRDefault="00966788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Niniejsze zapytanie nie jest równorzędne ze złożeniem zamówienia przez </w:t>
      </w:r>
      <w:r w:rsidR="00C97F1E">
        <w:rPr>
          <w:rFonts w:cs="Times New Roman"/>
        </w:rPr>
        <w:t xml:space="preserve"> Zamawiającego i nie stanowi podstawy do roszczenia sobie praw ze strony Wykonawcy do zawarcia umowy.</w:t>
      </w:r>
    </w:p>
    <w:p w14:paraId="6C5BE38A" w14:textId="664912AE" w:rsidR="00C97F1E" w:rsidRDefault="00C97F1E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Wykonawcom nie przysługuje prawo żądania zwrotu  kosztów  przygotowania i przesłania </w:t>
      </w:r>
      <w:r>
        <w:rPr>
          <w:rFonts w:cs="Times New Roman"/>
        </w:rPr>
        <w:tab/>
        <w:t>oferty.</w:t>
      </w:r>
    </w:p>
    <w:p w14:paraId="1C5E8583" w14:textId="0734F437" w:rsidR="00EF0672" w:rsidRDefault="00EF0672" w:rsidP="00B0573B">
      <w:pPr>
        <w:pStyle w:val="Bezodstpw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Osoba do kontaktu: </w:t>
      </w:r>
      <w:r w:rsidR="00FD7B20">
        <w:rPr>
          <w:rFonts w:cs="Times New Roman"/>
        </w:rPr>
        <w:t xml:space="preserve">Mariusz </w:t>
      </w:r>
      <w:proofErr w:type="spellStart"/>
      <w:r w:rsidR="00FD7B20">
        <w:rPr>
          <w:rFonts w:cs="Times New Roman"/>
        </w:rPr>
        <w:t>Chłądzyński</w:t>
      </w:r>
      <w:proofErr w:type="spellEnd"/>
    </w:p>
    <w:p w14:paraId="1C352410" w14:textId="77777777" w:rsidR="00662398" w:rsidRDefault="00662398" w:rsidP="009A19EB">
      <w:pPr>
        <w:pStyle w:val="Bezodstpw"/>
        <w:rPr>
          <w:rFonts w:cs="Times New Roman"/>
        </w:rPr>
      </w:pPr>
    </w:p>
    <w:p w14:paraId="76E8CAD1" w14:textId="77777777" w:rsidR="007D7561" w:rsidRPr="00E13CAC" w:rsidRDefault="007D7561" w:rsidP="009A19EB">
      <w:pPr>
        <w:pStyle w:val="Bezodstpw"/>
        <w:rPr>
          <w:rFonts w:cs="Times New Roman"/>
        </w:rPr>
      </w:pPr>
    </w:p>
    <w:p w14:paraId="5BB9BAB8" w14:textId="77777777" w:rsidR="00E13CAC" w:rsidRPr="00E13CAC" w:rsidRDefault="00E13CAC" w:rsidP="009A19EB">
      <w:pPr>
        <w:pStyle w:val="Bezodstpw"/>
        <w:rPr>
          <w:rFonts w:cs="Times New Roman"/>
        </w:rPr>
      </w:pPr>
    </w:p>
    <w:p w14:paraId="7F3D1C5A" w14:textId="77777777" w:rsidR="00255DF5" w:rsidRDefault="00255DF5" w:rsidP="00E46255">
      <w:pPr>
        <w:pStyle w:val="Bezodstpw"/>
        <w:spacing w:line="360" w:lineRule="auto"/>
        <w:rPr>
          <w:rFonts w:cs="Times New Roman"/>
        </w:rPr>
      </w:pPr>
    </w:p>
    <w:p w14:paraId="66759E08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493C8421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31A5BD0E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3E529E79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p w14:paraId="02966060" w14:textId="77777777" w:rsidR="00B101F5" w:rsidRDefault="00B101F5" w:rsidP="00E46255">
      <w:pPr>
        <w:pStyle w:val="Bezodstpw"/>
        <w:spacing w:line="360" w:lineRule="auto"/>
        <w:rPr>
          <w:rFonts w:cs="Times New Roman"/>
        </w:rPr>
      </w:pPr>
    </w:p>
    <w:sectPr w:rsidR="00B101F5" w:rsidSect="0075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5B8"/>
    <w:multiLevelType w:val="hybridMultilevel"/>
    <w:tmpl w:val="88D0312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F22"/>
    <w:multiLevelType w:val="hybridMultilevel"/>
    <w:tmpl w:val="88F2308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E51AA"/>
    <w:multiLevelType w:val="hybridMultilevel"/>
    <w:tmpl w:val="7834DE2A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25CF7"/>
    <w:multiLevelType w:val="hybridMultilevel"/>
    <w:tmpl w:val="67B4D760"/>
    <w:lvl w:ilvl="0" w:tplc="A82AF8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57C219F"/>
    <w:multiLevelType w:val="hybridMultilevel"/>
    <w:tmpl w:val="29EEE7E4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DF0"/>
    <w:multiLevelType w:val="hybridMultilevel"/>
    <w:tmpl w:val="6FA2F296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11FA"/>
    <w:multiLevelType w:val="hybridMultilevel"/>
    <w:tmpl w:val="21E22920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C636FE"/>
    <w:multiLevelType w:val="hybridMultilevel"/>
    <w:tmpl w:val="DF94AAD0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87D25"/>
    <w:multiLevelType w:val="hybridMultilevel"/>
    <w:tmpl w:val="439ACB5C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3E1507D"/>
    <w:multiLevelType w:val="hybridMultilevel"/>
    <w:tmpl w:val="BD3E6AE4"/>
    <w:lvl w:ilvl="0" w:tplc="A82AF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7147A53"/>
    <w:multiLevelType w:val="hybridMultilevel"/>
    <w:tmpl w:val="212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5"/>
    <w:rsid w:val="000424B4"/>
    <w:rsid w:val="000470C0"/>
    <w:rsid w:val="000B443B"/>
    <w:rsid w:val="000E35C9"/>
    <w:rsid w:val="000F07B4"/>
    <w:rsid w:val="00126091"/>
    <w:rsid w:val="00136545"/>
    <w:rsid w:val="00142611"/>
    <w:rsid w:val="00144B9D"/>
    <w:rsid w:val="00155681"/>
    <w:rsid w:val="002061A1"/>
    <w:rsid w:val="00242B7C"/>
    <w:rsid w:val="002449A1"/>
    <w:rsid w:val="002514B4"/>
    <w:rsid w:val="00255DF5"/>
    <w:rsid w:val="002E178B"/>
    <w:rsid w:val="002E3DBF"/>
    <w:rsid w:val="003E244D"/>
    <w:rsid w:val="004C1433"/>
    <w:rsid w:val="00550104"/>
    <w:rsid w:val="005C0EFD"/>
    <w:rsid w:val="005D20D4"/>
    <w:rsid w:val="005D2685"/>
    <w:rsid w:val="006216E9"/>
    <w:rsid w:val="00632B8D"/>
    <w:rsid w:val="00662398"/>
    <w:rsid w:val="006B1539"/>
    <w:rsid w:val="006F7A09"/>
    <w:rsid w:val="00712985"/>
    <w:rsid w:val="00724D14"/>
    <w:rsid w:val="00746078"/>
    <w:rsid w:val="00754AE4"/>
    <w:rsid w:val="007C7CFB"/>
    <w:rsid w:val="007D7561"/>
    <w:rsid w:val="00852A4A"/>
    <w:rsid w:val="008B43D1"/>
    <w:rsid w:val="008B4EB5"/>
    <w:rsid w:val="008C7DC8"/>
    <w:rsid w:val="00905868"/>
    <w:rsid w:val="00966788"/>
    <w:rsid w:val="00972F5A"/>
    <w:rsid w:val="0098531D"/>
    <w:rsid w:val="009A19EB"/>
    <w:rsid w:val="00A037A0"/>
    <w:rsid w:val="00A35F95"/>
    <w:rsid w:val="00A6509B"/>
    <w:rsid w:val="00A84F2D"/>
    <w:rsid w:val="00B0573B"/>
    <w:rsid w:val="00B101F5"/>
    <w:rsid w:val="00B54F20"/>
    <w:rsid w:val="00BD3A8A"/>
    <w:rsid w:val="00C3370D"/>
    <w:rsid w:val="00C97F1E"/>
    <w:rsid w:val="00CF1E4A"/>
    <w:rsid w:val="00D45199"/>
    <w:rsid w:val="00D65C09"/>
    <w:rsid w:val="00E13CAC"/>
    <w:rsid w:val="00E46255"/>
    <w:rsid w:val="00E96204"/>
    <w:rsid w:val="00EF0672"/>
    <w:rsid w:val="00FD7B20"/>
    <w:rsid w:val="00FE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A7BC"/>
  <w15:docId w15:val="{A4C127AA-60C5-4194-9A85-F35E2AAB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6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Hewlett-Packard Company</cp:lastModifiedBy>
  <cp:revision>2</cp:revision>
  <cp:lastPrinted>2020-11-18T11:04:00Z</cp:lastPrinted>
  <dcterms:created xsi:type="dcterms:W3CDTF">2022-11-30T12:27:00Z</dcterms:created>
  <dcterms:modified xsi:type="dcterms:W3CDTF">2022-11-30T12:27:00Z</dcterms:modified>
</cp:coreProperties>
</file>